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D5" w:rsidRDefault="004E642B">
      <w:r>
        <w:t xml:space="preserve">Hi, so we’re going to deliver a baby today. </w:t>
      </w:r>
    </w:p>
    <w:p w:rsidR="003834D5" w:rsidRDefault="003834D5"/>
    <w:p w:rsidR="00197141" w:rsidRDefault="004E642B">
      <w:r>
        <w:t xml:space="preserve">So we have our mother Anna here, who’s been expecting now and she is officially 39 weeks and 2 days pregnant, and she is going to push her baby out. Anna here is coming to the end of second stage labour, and to the birth of her child. </w:t>
      </w:r>
    </w:p>
    <w:p w:rsidR="004E642B" w:rsidRDefault="004E642B"/>
    <w:p w:rsidR="003834D5" w:rsidRDefault="004E642B">
      <w:r>
        <w:t xml:space="preserve">Okay, big push, we’re nearly there, we’re nearly there, you’re doing so well. </w:t>
      </w:r>
    </w:p>
    <w:p w:rsidR="003834D5" w:rsidRDefault="003834D5"/>
    <w:p w:rsidR="004E642B" w:rsidRDefault="004E642B">
      <w:r>
        <w:t xml:space="preserve">Come on. Good job, good job. Alright now, breath, breath, breath, little breaths, little breath little pushes, and we’re going to birth the head. </w:t>
      </w:r>
    </w:p>
    <w:p w:rsidR="004E642B" w:rsidRDefault="004E642B"/>
    <w:p w:rsidR="004E642B" w:rsidRDefault="004E642B">
      <w:r>
        <w:t xml:space="preserve">The head has now been born and what is going to happen </w:t>
      </w:r>
      <w:r w:rsidR="003834D5">
        <w:t>naturally</w:t>
      </w:r>
      <w:r>
        <w:t xml:space="preserve"> is that the baby’s shoulders are going to rotate, so it’s lying on its side, so </w:t>
      </w:r>
      <w:proofErr w:type="gramStart"/>
      <w:r>
        <w:t>its</w:t>
      </w:r>
      <w:proofErr w:type="gramEnd"/>
      <w:r>
        <w:t xml:space="preserve"> easier for the shoulders to be birthed. </w:t>
      </w:r>
    </w:p>
    <w:p w:rsidR="004E642B" w:rsidRDefault="004E642B"/>
    <w:p w:rsidR="003834D5" w:rsidRDefault="004E642B">
      <w:r>
        <w:t xml:space="preserve">Okay so the </w:t>
      </w:r>
      <w:proofErr w:type="spellStart"/>
      <w:r>
        <w:t>acushers</w:t>
      </w:r>
      <w:proofErr w:type="spellEnd"/>
      <w:r>
        <w:t xml:space="preserve"> role now is to birth the placenta, but </w:t>
      </w:r>
      <w:r w:rsidR="003834D5">
        <w:t>I’m</w:t>
      </w:r>
      <w:r>
        <w:t xml:space="preserve"> now going to change into the role of the second midwife, and take care of the baby. </w:t>
      </w:r>
    </w:p>
    <w:p w:rsidR="003834D5" w:rsidRDefault="003834D5"/>
    <w:p w:rsidR="004E642B" w:rsidRDefault="004E642B">
      <w:r>
        <w:t xml:space="preserve">As the second midwife, I’m now going to clean off the baby, and wrap it up nice and warm, and give it back to mum. </w:t>
      </w:r>
    </w:p>
    <w:p w:rsidR="004E642B" w:rsidRDefault="004E642B"/>
    <w:p w:rsidR="004E642B" w:rsidRDefault="004E642B">
      <w:r>
        <w:t xml:space="preserve">Here you go Anna, it’s a girl. Are you thinking about names? </w:t>
      </w:r>
    </w:p>
    <w:p w:rsidR="004E642B" w:rsidRDefault="004E642B"/>
    <w:p w:rsidR="004E642B" w:rsidRDefault="004E642B">
      <w:r>
        <w:t>I think I’ll call her Laura, after my midwife</w:t>
      </w:r>
    </w:p>
    <w:p w:rsidR="004E642B" w:rsidRDefault="004E642B"/>
    <w:p w:rsidR="004E642B" w:rsidRDefault="004E642B">
      <w:r>
        <w:t xml:space="preserve">A lot of people don’t consider midwifery as an option but hopefully after today I haven’t put you off too much, but also I really hope you consider it as a career. </w:t>
      </w:r>
    </w:p>
    <w:p w:rsidR="004E642B" w:rsidRDefault="004E642B"/>
    <w:p w:rsidR="004E642B" w:rsidRDefault="004E642B"/>
    <w:p w:rsidR="004E642B" w:rsidRDefault="004E642B"/>
    <w:sectPr w:rsidR="004E642B" w:rsidSect="001971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4E642B"/>
    <w:rsid w:val="00197141"/>
    <w:rsid w:val="003834D5"/>
    <w:rsid w:val="004E642B"/>
    <w:rsid w:val="00A9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1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Layton</dc:creator>
  <cp:keywords/>
  <dc:description/>
  <cp:lastModifiedBy>Lorraine Ryan</cp:lastModifiedBy>
  <cp:revision>2</cp:revision>
  <dcterms:created xsi:type="dcterms:W3CDTF">2014-05-01T10:19:00Z</dcterms:created>
  <dcterms:modified xsi:type="dcterms:W3CDTF">2014-05-08T03:58:00Z</dcterms:modified>
</cp:coreProperties>
</file>